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1C7A" w14:textId="77777777" w:rsidR="00B06131" w:rsidRPr="00621ACC" w:rsidRDefault="00B06131" w:rsidP="00621ACC">
      <w:r w:rsidRPr="00621ACC">
        <w:t>Subject: Simplifying the Home Loan Process for Your Clients</w:t>
      </w:r>
    </w:p>
    <w:p w14:paraId="33AED2B3" w14:textId="77777777" w:rsidR="00621ACC" w:rsidRDefault="00621ACC" w:rsidP="00621ACC"/>
    <w:p w14:paraId="25A2737A" w14:textId="54D5F1D8" w:rsidR="00B06131" w:rsidRDefault="00B06131" w:rsidP="00621ACC">
      <w:r w:rsidRPr="00621ACC">
        <w:t>Dear [Accountant's Name],</w:t>
      </w:r>
    </w:p>
    <w:p w14:paraId="2EABDCFD" w14:textId="77777777" w:rsidR="00621ACC" w:rsidRPr="00621ACC" w:rsidRDefault="00621ACC" w:rsidP="00621ACC"/>
    <w:p w14:paraId="6434CC3C" w14:textId="12499082" w:rsidR="00B06131" w:rsidRDefault="00B06131" w:rsidP="00621ACC">
      <w:r w:rsidRPr="00621ACC">
        <w:t>As a mortgage broker, I understand the value of building strong relationships with clients and working with trusted partners in the finance industry. That's why I wanted to introduce myself and my services and explore how we can work together to help your clients achieve their home loan goals.</w:t>
      </w:r>
    </w:p>
    <w:p w14:paraId="2B39805A" w14:textId="77777777" w:rsidR="00621ACC" w:rsidRPr="00621ACC" w:rsidRDefault="00621ACC" w:rsidP="00621ACC"/>
    <w:p w14:paraId="588C0D7C" w14:textId="57FDCE37" w:rsidR="00B06131" w:rsidRDefault="00B06131" w:rsidP="00621ACC">
      <w:r w:rsidRPr="00621ACC">
        <w:t>Here's how we can help:</w:t>
      </w:r>
    </w:p>
    <w:p w14:paraId="3EDD05CC" w14:textId="77777777" w:rsidR="00621ACC" w:rsidRPr="00621ACC" w:rsidRDefault="00621ACC" w:rsidP="00621ACC"/>
    <w:p w14:paraId="0FEE3946" w14:textId="5CBCC9B8" w:rsidR="00B06131" w:rsidRPr="00621ACC" w:rsidRDefault="00B06131" w:rsidP="00621ACC">
      <w:pPr>
        <w:pStyle w:val="ListParagraph"/>
        <w:numPr>
          <w:ilvl w:val="0"/>
          <w:numId w:val="2"/>
        </w:numPr>
      </w:pPr>
      <w:r w:rsidRPr="00621ACC">
        <w:rPr>
          <w:b/>
          <w:bCs/>
        </w:rPr>
        <w:t>Tailored Solutions</w:t>
      </w:r>
      <w:r w:rsidRPr="00621ACC">
        <w:t>: We speciali</w:t>
      </w:r>
      <w:r w:rsidR="00621ACC">
        <w:t>s</w:t>
      </w:r>
      <w:r w:rsidRPr="00621ACC">
        <w:t>e in providing personali</w:t>
      </w:r>
      <w:r w:rsidR="00621ACC">
        <w:t>s</w:t>
      </w:r>
      <w:r w:rsidRPr="00621ACC">
        <w:t>ed home loan solutions to suit each client's unique needs, whether they are first-time buyers, investors, or refinancing</w:t>
      </w:r>
      <w:r w:rsidR="00274C00">
        <w:t xml:space="preserve"> and SMSF lending</w:t>
      </w:r>
      <w:r w:rsidRPr="00621ACC">
        <w:t>.</w:t>
      </w:r>
    </w:p>
    <w:p w14:paraId="4117E322" w14:textId="225DE424" w:rsidR="00B06131" w:rsidRPr="00621ACC" w:rsidRDefault="00B06131" w:rsidP="00621ACC">
      <w:pPr>
        <w:pStyle w:val="ListParagraph"/>
        <w:numPr>
          <w:ilvl w:val="0"/>
          <w:numId w:val="2"/>
        </w:numPr>
      </w:pPr>
      <w:r w:rsidRPr="00621ACC">
        <w:rPr>
          <w:b/>
          <w:bCs/>
        </w:rPr>
        <w:t>Wide Range of Lenders</w:t>
      </w:r>
      <w:r w:rsidRPr="00621ACC">
        <w:t xml:space="preserve">: As a licensed broker, we </w:t>
      </w:r>
      <w:r w:rsidR="00AC14C3" w:rsidRPr="00621ACC">
        <w:t xml:space="preserve">can access a broad network of lenders and </w:t>
      </w:r>
      <w:r w:rsidRPr="00621ACC">
        <w:t xml:space="preserve">compare rates and features to find the </w:t>
      </w:r>
      <w:r w:rsidR="00AC14C3" w:rsidRPr="00621ACC">
        <w:t>most suitable</w:t>
      </w:r>
      <w:r w:rsidRPr="00621ACC">
        <w:t xml:space="preserve"> deal for your clients.</w:t>
      </w:r>
    </w:p>
    <w:p w14:paraId="4C716BBD" w14:textId="77777777" w:rsidR="00B06131" w:rsidRPr="00621ACC" w:rsidRDefault="00B06131" w:rsidP="00621ACC">
      <w:pPr>
        <w:pStyle w:val="ListParagraph"/>
        <w:numPr>
          <w:ilvl w:val="0"/>
          <w:numId w:val="2"/>
        </w:numPr>
      </w:pPr>
      <w:r w:rsidRPr="00621ACC">
        <w:rPr>
          <w:b/>
          <w:bCs/>
        </w:rPr>
        <w:t>Time Savings</w:t>
      </w:r>
      <w:r w:rsidRPr="00621ACC">
        <w:t>: We handle all the paperwork and liaise with the lender on behalf of the client, saving them time and stress.</w:t>
      </w:r>
    </w:p>
    <w:p w14:paraId="363F0A14" w14:textId="77777777" w:rsidR="00B06131" w:rsidRPr="00621ACC" w:rsidRDefault="00B06131" w:rsidP="00621ACC">
      <w:pPr>
        <w:pStyle w:val="ListParagraph"/>
        <w:numPr>
          <w:ilvl w:val="0"/>
          <w:numId w:val="2"/>
        </w:numPr>
      </w:pPr>
      <w:r w:rsidRPr="00621ACC">
        <w:rPr>
          <w:b/>
          <w:bCs/>
        </w:rPr>
        <w:t>Ongoing Support</w:t>
      </w:r>
      <w:r w:rsidRPr="00621ACC">
        <w:t>: We offer ongoing support and advice to ensure our clients receive the best possible deal over the life of their loan, including refinancing when necessary and negotiating better interest rates.</w:t>
      </w:r>
    </w:p>
    <w:p w14:paraId="2B7261A1" w14:textId="77777777" w:rsidR="00B06131" w:rsidRPr="00621ACC" w:rsidRDefault="00B06131" w:rsidP="00621ACC">
      <w:pPr>
        <w:pStyle w:val="ListParagraph"/>
        <w:numPr>
          <w:ilvl w:val="0"/>
          <w:numId w:val="2"/>
        </w:numPr>
      </w:pPr>
      <w:r w:rsidRPr="00621ACC">
        <w:rPr>
          <w:b/>
          <w:bCs/>
        </w:rPr>
        <w:t>Transparency</w:t>
      </w:r>
      <w:r w:rsidRPr="00621ACC">
        <w:t>: We prioritize the needs of the client above all else and are committed to providing transparent, honest, and ethical advice.</w:t>
      </w:r>
    </w:p>
    <w:p w14:paraId="0E226F0D" w14:textId="77777777" w:rsidR="00621ACC" w:rsidRDefault="00621ACC" w:rsidP="00621ACC"/>
    <w:p w14:paraId="5E183873" w14:textId="001704DE" w:rsidR="00B06131" w:rsidRPr="00621ACC" w:rsidRDefault="00B06131" w:rsidP="00621ACC">
      <w:r w:rsidRPr="00621ACC">
        <w:t>Let's work together to help your clients achieve their home loan goals. If you have any questions or would like to discuss further, please don't hesitate to contact me.</w:t>
      </w:r>
    </w:p>
    <w:p w14:paraId="71494163" w14:textId="77777777" w:rsidR="00621ACC" w:rsidRDefault="00621ACC" w:rsidP="00621ACC"/>
    <w:p w14:paraId="623A813F" w14:textId="5A0AF441" w:rsidR="00B06131" w:rsidRPr="00621ACC" w:rsidRDefault="00B06131" w:rsidP="00621ACC">
      <w:r w:rsidRPr="00621ACC">
        <w:t>Thank you for your time, and I look forward to hearing from you soon.</w:t>
      </w:r>
    </w:p>
    <w:p w14:paraId="1C106ED2" w14:textId="77777777" w:rsidR="00621ACC" w:rsidRDefault="00621ACC" w:rsidP="00621ACC"/>
    <w:p w14:paraId="797D362F" w14:textId="225E708C" w:rsidR="00B06131" w:rsidRPr="00621ACC" w:rsidRDefault="00B06131" w:rsidP="00621ACC">
      <w:r w:rsidRPr="00621ACC">
        <w:t>Warm Regards,</w:t>
      </w:r>
    </w:p>
    <w:p w14:paraId="5394A348" w14:textId="77777777" w:rsidR="00B06131" w:rsidRPr="00621ACC" w:rsidRDefault="00B06131" w:rsidP="00621ACC">
      <w:r w:rsidRPr="00621ACC">
        <w:t>[Your Name]</w:t>
      </w:r>
    </w:p>
    <w:p w14:paraId="0848E4E4" w14:textId="77777777" w:rsidR="00B06131" w:rsidRPr="00621ACC" w:rsidRDefault="00B06131" w:rsidP="00621ACC">
      <w:r w:rsidRPr="00621ACC">
        <w:t>Licensed Mortgage Broker | [Brokerage Name]</w:t>
      </w:r>
    </w:p>
    <w:p w14:paraId="6F81A93C" w14:textId="77777777" w:rsidR="00B06131" w:rsidRPr="00621ACC" w:rsidRDefault="00B06131" w:rsidP="00621ACC">
      <w:r w:rsidRPr="00621ACC">
        <w:t>Australian Credit Licence Number: [ACL Number]</w:t>
      </w:r>
    </w:p>
    <w:p w14:paraId="72C4A02D" w14:textId="77777777" w:rsidR="00B06131" w:rsidRPr="00621ACC" w:rsidRDefault="00B06131" w:rsidP="00621ACC"/>
    <w:sectPr w:rsidR="00B06131" w:rsidRPr="00621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910AA"/>
    <w:multiLevelType w:val="hybridMultilevel"/>
    <w:tmpl w:val="1C22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7215B"/>
    <w:multiLevelType w:val="multilevel"/>
    <w:tmpl w:val="B08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8030518">
    <w:abstractNumId w:val="1"/>
  </w:num>
  <w:num w:numId="2" w16cid:durableId="6335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31"/>
    <w:rsid w:val="00274C00"/>
    <w:rsid w:val="004902C3"/>
    <w:rsid w:val="00621ACC"/>
    <w:rsid w:val="00AC14C3"/>
    <w:rsid w:val="00B0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965DE3"/>
  <w15:chartTrackingRefBased/>
  <w15:docId w15:val="{F0D8E8DC-31AE-4F46-A04A-F881FEF0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61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621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McTeare</dc:creator>
  <cp:keywords/>
  <dc:description/>
  <cp:lastModifiedBy>Kristen McTeare</cp:lastModifiedBy>
  <cp:revision>4</cp:revision>
  <dcterms:created xsi:type="dcterms:W3CDTF">2023-04-28T01:27:00Z</dcterms:created>
  <dcterms:modified xsi:type="dcterms:W3CDTF">2023-05-05T01:31:00Z</dcterms:modified>
</cp:coreProperties>
</file>